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0A4" w14:textId="3A64A4A7" w:rsidR="00FC0BA8" w:rsidRPr="00F065A2" w:rsidRDefault="00A41105" w:rsidP="007C515E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</w:t>
      </w:r>
      <w:r w:rsidR="007C515E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14:paraId="7F2E346C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2A9E1310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0D4E2229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09812E1A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BD25F8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0A8A8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15C93E6" w14:textId="77777777"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14:paraId="47A2B339" w14:textId="10B0D436"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</w:t>
      </w:r>
      <w:r w:rsidR="00583DB3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024F66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14:paraId="47C2754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A1A5AB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0171F9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2236F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480CDF7" w14:textId="77777777"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C6A4F73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576F401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7B7C58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5DF55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29ACFDF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82564BF" w14:textId="5C4E2F8D"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17074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024F66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14:paraId="3D96B8D9" w14:textId="12911A7B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</w:t>
      </w:r>
      <w:r w:rsidR="00E4190C">
        <w:rPr>
          <w:rFonts w:ascii="ＭＳ Ｐゴシック" w:eastAsia="ＭＳ Ｐゴシック" w:hAnsi="ＭＳ Ｐゴシック" w:hint="eastAsia"/>
          <w:sz w:val="44"/>
          <w:szCs w:val="44"/>
        </w:rPr>
        <w:t>総合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政策部統計分析課</w:t>
      </w:r>
    </w:p>
    <w:p w14:paraId="5A3E1EEB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C34FF28" w14:textId="77777777"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382D5695" w14:textId="47996CA3" w:rsidR="001F0FBD" w:rsidRPr="00FA098D" w:rsidRDefault="00024F6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14:paraId="6B737525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476208E6" w14:textId="77777777"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14:paraId="16FC2E28" w14:textId="565E057E" w:rsidR="001F0FBD" w:rsidRPr="00F13842" w:rsidRDefault="00024F66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E4190C">
        <w:rPr>
          <w:rFonts w:ascii="ＭＳ Ｐゴシック" w:eastAsia="ＭＳ Ｐゴシック" w:hAnsi="ＭＳ Ｐゴシック" w:hint="eastAsia"/>
          <w:sz w:val="24"/>
        </w:rPr>
        <w:t>月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244,244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3.1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248,177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1.8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BB6B63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14:paraId="63837CC3" w14:textId="24055767"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</w:t>
      </w:r>
      <w:r w:rsidR="00CE0CE7">
        <w:rPr>
          <w:rFonts w:ascii="ＭＳ Ｐゴシック" w:eastAsia="ＭＳ Ｐゴシック" w:hAnsi="ＭＳ Ｐゴシック" w:hint="eastAsia"/>
        </w:rPr>
        <w:t>定期</w:t>
      </w:r>
      <w:r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024F66">
        <w:rPr>
          <w:rFonts w:ascii="ＭＳ Ｐゴシック" w:eastAsia="ＭＳ Ｐゴシック" w:hAnsi="ＭＳ Ｐゴシック" w:hint="eastAsia"/>
        </w:rPr>
        <w:t>231,648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024F66">
        <w:rPr>
          <w:rFonts w:ascii="ＭＳ Ｐゴシック" w:eastAsia="ＭＳ Ｐゴシック" w:hAnsi="ＭＳ Ｐゴシック" w:hint="eastAsia"/>
        </w:rPr>
        <w:t>2.2</w:t>
      </w:r>
      <w:r w:rsidR="00CA0F09" w:rsidRPr="00BB6B63">
        <w:rPr>
          <w:rFonts w:ascii="ＭＳ Ｐゴシック" w:eastAsia="ＭＳ Ｐゴシック" w:hAnsi="ＭＳ Ｐゴシック" w:hint="eastAsia"/>
        </w:rPr>
        <w:t>％</w:t>
      </w:r>
      <w:r w:rsidR="00417074" w:rsidRPr="00BB6B63">
        <w:rPr>
          <w:rFonts w:ascii="ＭＳ Ｐゴシック" w:eastAsia="ＭＳ Ｐゴシック" w:hAnsi="ＭＳ Ｐゴシック" w:hint="eastAsia"/>
        </w:rPr>
        <w:t>増</w:t>
      </w:r>
      <w:r w:rsidRPr="00BB6B63">
        <w:rPr>
          <w:rFonts w:ascii="ＭＳ Ｐゴシック" w:eastAsia="ＭＳ Ｐゴシック" w:hAnsi="ＭＳ Ｐゴシック" w:hint="eastAsia"/>
        </w:rPr>
        <w:t>（規模30人以上</w:t>
      </w:r>
      <w:r w:rsidR="00024F66">
        <w:rPr>
          <w:rFonts w:ascii="ＭＳ Ｐゴシック" w:eastAsia="ＭＳ Ｐゴシック" w:hAnsi="ＭＳ Ｐゴシック" w:hint="eastAsia"/>
        </w:rPr>
        <w:t>243,402</w:t>
      </w:r>
      <w:r w:rsidRPr="00BB6B63">
        <w:rPr>
          <w:rFonts w:ascii="ＭＳ Ｐゴシック" w:eastAsia="ＭＳ Ｐゴシック" w:hAnsi="ＭＳ Ｐゴシック" w:hint="eastAsia"/>
        </w:rPr>
        <w:t>円、前年</w:t>
      </w:r>
      <w:r w:rsidR="00140FA1" w:rsidRPr="00BB6B63">
        <w:rPr>
          <w:rFonts w:ascii="ＭＳ Ｐゴシック" w:eastAsia="ＭＳ Ｐゴシック" w:hAnsi="ＭＳ Ｐゴシック" w:hint="eastAsia"/>
        </w:rPr>
        <w:t>同月</w:t>
      </w:r>
      <w:r w:rsidRPr="00BB6B63">
        <w:rPr>
          <w:rFonts w:ascii="ＭＳ Ｐゴシック" w:eastAsia="ＭＳ Ｐゴシック" w:hAnsi="ＭＳ Ｐゴシック" w:hint="eastAsia"/>
        </w:rPr>
        <w:t>比</w:t>
      </w:r>
      <w:r w:rsidR="00BB6B63" w:rsidRPr="00BB6B63">
        <w:rPr>
          <w:rFonts w:ascii="ＭＳ Ｐゴシック" w:eastAsia="ＭＳ Ｐゴシック" w:hAnsi="ＭＳ Ｐゴシック" w:hint="eastAsia"/>
        </w:rPr>
        <w:t>0.</w:t>
      </w:r>
      <w:r w:rsidR="00982690">
        <w:rPr>
          <w:rFonts w:ascii="ＭＳ Ｐゴシック" w:eastAsia="ＭＳ Ｐゴシック" w:hAnsi="ＭＳ Ｐゴシック" w:hint="eastAsia"/>
        </w:rPr>
        <w:t>1</w:t>
      </w:r>
      <w:r w:rsidR="00FE7564" w:rsidRPr="00BB6B63">
        <w:rPr>
          <w:rFonts w:ascii="ＭＳ Ｐゴシック" w:eastAsia="ＭＳ Ｐゴシック" w:hAnsi="ＭＳ Ｐゴシック" w:hint="eastAsia"/>
        </w:rPr>
        <w:t>％</w:t>
      </w:r>
      <w:r w:rsidR="00024F66">
        <w:rPr>
          <w:rFonts w:ascii="ＭＳ Ｐゴシック" w:eastAsia="ＭＳ Ｐゴシック" w:hAnsi="ＭＳ Ｐゴシック" w:hint="eastAsia"/>
        </w:rPr>
        <w:t>減</w:t>
      </w:r>
      <w:r w:rsidR="007548F2" w:rsidRPr="00BB6B63">
        <w:rPr>
          <w:rFonts w:ascii="ＭＳ Ｐゴシック" w:eastAsia="ＭＳ Ｐゴシック" w:hAnsi="ＭＳ Ｐゴシック" w:hint="eastAsia"/>
        </w:rPr>
        <w:t>）</w:t>
      </w:r>
      <w:r w:rsidRPr="00BB6B63">
        <w:rPr>
          <w:rFonts w:ascii="ＭＳ Ｐゴシック" w:eastAsia="ＭＳ Ｐゴシック" w:hAnsi="ＭＳ Ｐゴシック" w:hint="eastAsia"/>
        </w:rPr>
        <w:t>と</w:t>
      </w:r>
      <w:r w:rsidRPr="00F13842">
        <w:rPr>
          <w:rFonts w:ascii="ＭＳ Ｐゴシック" w:eastAsia="ＭＳ Ｐゴシック" w:hAnsi="ＭＳ Ｐゴシック" w:hint="eastAsia"/>
        </w:rPr>
        <w:t>なった。</w:t>
      </w:r>
    </w:p>
    <w:p w14:paraId="46562293" w14:textId="348034ED"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024F66">
        <w:rPr>
          <w:rFonts w:ascii="ＭＳ Ｐゴシック" w:eastAsia="ＭＳ Ｐゴシック" w:hAnsi="ＭＳ Ｐゴシック" w:hint="eastAsia"/>
        </w:rPr>
        <w:t>12,596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024F66">
        <w:rPr>
          <w:rFonts w:ascii="ＭＳ Ｐゴシック" w:eastAsia="ＭＳ Ｐゴシック" w:hAnsi="ＭＳ Ｐゴシック" w:hint="eastAsia"/>
        </w:rPr>
        <w:t>4,775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71794428" w14:textId="77777777"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14:paraId="54389BCE" w14:textId="77777777"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14:paraId="1ABE0F9F" w14:textId="033D77C5" w:rsidR="001F0FBD" w:rsidRPr="00F13842" w:rsidRDefault="00024F66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E4190C">
        <w:rPr>
          <w:rFonts w:ascii="ＭＳ Ｐゴシック" w:eastAsia="ＭＳ Ｐゴシック" w:hAnsi="ＭＳ Ｐゴシック" w:hint="eastAsia"/>
        </w:rPr>
        <w:t>月</w:t>
      </w:r>
      <w:r w:rsidR="001F0FBD" w:rsidRPr="0038116C">
        <w:rPr>
          <w:rFonts w:ascii="ＭＳ Ｐゴシック" w:eastAsia="ＭＳ Ｐゴシック" w:hAnsi="ＭＳ Ｐゴシック" w:hint="eastAsia"/>
        </w:rPr>
        <w:t>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</w:t>
      </w:r>
      <w:r>
        <w:rPr>
          <w:rFonts w:ascii="ＭＳ Ｐゴシック" w:eastAsia="ＭＳ Ｐゴシック" w:hAnsi="ＭＳ Ｐゴシック" w:hint="eastAsia"/>
        </w:rPr>
        <w:t>で150.2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1.6</w:t>
      </w:r>
      <w:r w:rsidR="008B79FC" w:rsidRPr="00BB6B63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 w:rsidRPr="00BB6B63">
        <w:rPr>
          <w:rFonts w:ascii="ＭＳ Ｐゴシック" w:eastAsia="ＭＳ Ｐゴシック" w:hAnsi="ＭＳ Ｐゴシック" w:hint="eastAsia"/>
        </w:rPr>
        <w:t>（規</w:t>
      </w:r>
      <w:r w:rsidR="001F0FBD" w:rsidRPr="00F13842">
        <w:rPr>
          <w:rFonts w:ascii="ＭＳ Ｐゴシック" w:eastAsia="ＭＳ Ｐゴシック" w:hAnsi="ＭＳ Ｐゴシック" w:hint="eastAsia"/>
        </w:rPr>
        <w:t>模30人以上</w:t>
      </w:r>
      <w:r>
        <w:rPr>
          <w:rFonts w:ascii="ＭＳ Ｐゴシック" w:eastAsia="ＭＳ Ｐゴシック" w:hAnsi="ＭＳ Ｐゴシック" w:hint="eastAsia"/>
        </w:rPr>
        <w:t>151.5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BB6B63">
        <w:rPr>
          <w:rFonts w:ascii="ＭＳ Ｐゴシック" w:eastAsia="ＭＳ Ｐゴシック" w:hAnsi="ＭＳ Ｐゴシック" w:hint="eastAsia"/>
        </w:rPr>
        <w:t>比</w:t>
      </w:r>
      <w:r w:rsidR="00982690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</w:t>
      </w:r>
      <w:r w:rsidR="001B14E0" w:rsidRPr="00BB6B63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EA56A5" w:rsidRPr="00BB6B63">
        <w:rPr>
          <w:rFonts w:ascii="ＭＳ Ｐゴシック" w:eastAsia="ＭＳ Ｐゴシック" w:hAnsi="ＭＳ Ｐゴシック" w:hint="eastAsia"/>
        </w:rPr>
        <w:t>）</w:t>
      </w:r>
      <w:r w:rsidR="001F0FBD" w:rsidRPr="00BB6B63">
        <w:rPr>
          <w:rFonts w:ascii="ＭＳ Ｐゴシック" w:eastAsia="ＭＳ Ｐゴシック" w:hAnsi="ＭＳ Ｐゴシック" w:hint="eastAsia"/>
        </w:rPr>
        <w:t>と</w:t>
      </w:r>
      <w:r w:rsidR="001F0FBD" w:rsidRPr="00F13842">
        <w:rPr>
          <w:rFonts w:ascii="ＭＳ Ｐゴシック" w:eastAsia="ＭＳ Ｐゴシック" w:hAnsi="ＭＳ Ｐゴシック" w:hint="eastAsia"/>
        </w:rPr>
        <w:t>なった。</w:t>
      </w:r>
    </w:p>
    <w:p w14:paraId="0869FBD1" w14:textId="57EC7066" w:rsidR="0033780C" w:rsidRPr="003F1A96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024F66">
        <w:rPr>
          <w:rFonts w:ascii="ＭＳ Ｐゴシック" w:eastAsia="ＭＳ Ｐゴシック" w:hAnsi="ＭＳ Ｐゴシック" w:hint="eastAsia"/>
        </w:rPr>
        <w:t>141.9</w:t>
      </w:r>
      <w:r w:rsidR="00486779" w:rsidRPr="003F1A96">
        <w:rPr>
          <w:rFonts w:ascii="ＭＳ Ｐゴシック" w:eastAsia="ＭＳ Ｐゴシック" w:hAnsi="ＭＳ Ｐゴシック" w:hint="eastAsia"/>
        </w:rPr>
        <w:t>時間、</w:t>
      </w:r>
      <w:r w:rsidR="006A5520" w:rsidRPr="003F1A96">
        <w:rPr>
          <w:rFonts w:ascii="ＭＳ Ｐゴシック" w:eastAsia="ＭＳ Ｐゴシック" w:hAnsi="ＭＳ Ｐゴシック" w:hint="eastAsia"/>
        </w:rPr>
        <w:t>前年同月比</w:t>
      </w:r>
      <w:r w:rsidR="00982690">
        <w:rPr>
          <w:rFonts w:ascii="ＭＳ Ｐゴシック" w:eastAsia="ＭＳ Ｐゴシック" w:hAnsi="ＭＳ Ｐゴシック" w:hint="eastAsia"/>
        </w:rPr>
        <w:t>1.</w:t>
      </w:r>
      <w:r w:rsidR="00024F66">
        <w:rPr>
          <w:rFonts w:ascii="ＭＳ Ｐゴシック" w:eastAsia="ＭＳ Ｐゴシック" w:hAnsi="ＭＳ Ｐゴシック" w:hint="eastAsia"/>
        </w:rPr>
        <w:t>4</w:t>
      </w:r>
      <w:r w:rsidR="0051673B" w:rsidRPr="003F1A96">
        <w:rPr>
          <w:rFonts w:ascii="ＭＳ Ｐゴシック" w:eastAsia="ＭＳ Ｐゴシック" w:hAnsi="ＭＳ Ｐゴシック" w:hint="eastAsia"/>
        </w:rPr>
        <w:t>％</w:t>
      </w:r>
      <w:r w:rsidR="00024F66">
        <w:rPr>
          <w:rFonts w:ascii="ＭＳ Ｐゴシック" w:eastAsia="ＭＳ Ｐゴシック" w:hAnsi="ＭＳ Ｐゴシック" w:hint="eastAsia"/>
        </w:rPr>
        <w:t>増</w:t>
      </w:r>
      <w:r w:rsidRPr="003F1A96">
        <w:rPr>
          <w:rFonts w:ascii="ＭＳ Ｐゴシック" w:eastAsia="ＭＳ Ｐゴシック" w:hAnsi="ＭＳ Ｐゴシック" w:hint="eastAsia"/>
        </w:rPr>
        <w:t>（規模30人以上</w:t>
      </w:r>
      <w:r w:rsidR="00024F66">
        <w:rPr>
          <w:rFonts w:ascii="ＭＳ Ｐゴシック" w:eastAsia="ＭＳ Ｐゴシック" w:hAnsi="ＭＳ Ｐゴシック" w:hint="eastAsia"/>
        </w:rPr>
        <w:t>141.5</w:t>
      </w:r>
      <w:r w:rsidRPr="003F1A96">
        <w:rPr>
          <w:rFonts w:ascii="ＭＳ Ｐゴシック" w:eastAsia="ＭＳ Ｐゴシック" w:hAnsi="ＭＳ Ｐゴシック" w:hint="eastAsia"/>
        </w:rPr>
        <w:t>時間、前年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Pr="003F1A96">
        <w:rPr>
          <w:rFonts w:ascii="ＭＳ Ｐゴシック" w:eastAsia="ＭＳ Ｐゴシック" w:hAnsi="ＭＳ Ｐゴシック" w:hint="eastAsia"/>
        </w:rPr>
        <w:t>比</w:t>
      </w:r>
      <w:r w:rsidR="00024F66">
        <w:rPr>
          <w:rFonts w:ascii="ＭＳ Ｐゴシック" w:eastAsia="ＭＳ Ｐゴシック" w:hAnsi="ＭＳ Ｐゴシック" w:hint="eastAsia"/>
        </w:rPr>
        <w:t>0.6</w:t>
      </w:r>
      <w:r w:rsidR="00711951" w:rsidRPr="003F1A96">
        <w:rPr>
          <w:rFonts w:ascii="ＭＳ Ｐゴシック" w:eastAsia="ＭＳ Ｐゴシック" w:hAnsi="ＭＳ Ｐゴシック" w:hint="eastAsia"/>
        </w:rPr>
        <w:t>％</w:t>
      </w:r>
      <w:r w:rsidR="00024F66">
        <w:rPr>
          <w:rFonts w:ascii="ＭＳ Ｐゴシック" w:eastAsia="ＭＳ Ｐゴシック" w:hAnsi="ＭＳ Ｐゴシック" w:hint="eastAsia"/>
        </w:rPr>
        <w:t>増</w:t>
      </w:r>
      <w:r w:rsidRPr="003F1A96">
        <w:rPr>
          <w:rFonts w:ascii="ＭＳ Ｐゴシック" w:eastAsia="ＭＳ Ｐゴシック" w:hAnsi="ＭＳ Ｐゴシック" w:hint="eastAsia"/>
        </w:rPr>
        <w:t>）となった。</w:t>
      </w:r>
    </w:p>
    <w:p w14:paraId="64EE251D" w14:textId="342C9B11" w:rsidR="001F0FBD" w:rsidRPr="003F1A96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F1A96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3F1A96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E4190C">
        <w:rPr>
          <w:rFonts w:ascii="ＭＳ Ｐゴシック" w:eastAsia="ＭＳ Ｐゴシック" w:hAnsi="ＭＳ Ｐゴシック" w:hint="eastAsia"/>
        </w:rPr>
        <w:t>8.</w:t>
      </w:r>
      <w:r w:rsidR="00024F66">
        <w:rPr>
          <w:rFonts w:ascii="ＭＳ Ｐゴシック" w:eastAsia="ＭＳ Ｐゴシック" w:hAnsi="ＭＳ Ｐゴシック" w:hint="eastAsia"/>
        </w:rPr>
        <w:t>3</w:t>
      </w:r>
      <w:r w:rsidR="00AC7533" w:rsidRPr="003F1A96">
        <w:rPr>
          <w:rFonts w:ascii="ＭＳ Ｐゴシック" w:eastAsia="ＭＳ Ｐゴシック" w:hAnsi="ＭＳ Ｐゴシック" w:hint="eastAsia"/>
        </w:rPr>
        <w:t>時</w:t>
      </w:r>
      <w:r w:rsidR="00486779" w:rsidRPr="003F1A96">
        <w:rPr>
          <w:rFonts w:ascii="ＭＳ Ｐゴシック" w:eastAsia="ＭＳ Ｐゴシック" w:hAnsi="ＭＳ Ｐゴシック" w:hint="eastAsia"/>
        </w:rPr>
        <w:t>間、</w:t>
      </w:r>
      <w:r w:rsidRPr="003F1A96">
        <w:rPr>
          <w:rFonts w:ascii="ＭＳ Ｐゴシック" w:eastAsia="ＭＳ Ｐゴシック" w:hAnsi="ＭＳ Ｐゴシック" w:hint="eastAsia"/>
        </w:rPr>
        <w:t>前年同</w:t>
      </w:r>
      <w:r w:rsidR="008D6B72" w:rsidRPr="003F1A96">
        <w:rPr>
          <w:rFonts w:ascii="ＭＳ Ｐゴシック" w:eastAsia="ＭＳ Ｐゴシック" w:hAnsi="ＭＳ Ｐゴシック" w:hint="eastAsia"/>
        </w:rPr>
        <w:t>月</w:t>
      </w:r>
      <w:r w:rsidR="00CB223B">
        <w:rPr>
          <w:rFonts w:ascii="ＭＳ Ｐゴシック" w:eastAsia="ＭＳ Ｐゴシック" w:hAnsi="ＭＳ Ｐゴシック" w:hint="eastAsia"/>
        </w:rPr>
        <w:t>比</w:t>
      </w:r>
      <w:r w:rsidR="00024F66">
        <w:rPr>
          <w:rFonts w:ascii="ＭＳ Ｐゴシック" w:eastAsia="ＭＳ Ｐゴシック" w:hAnsi="ＭＳ Ｐゴシック" w:hint="eastAsia"/>
        </w:rPr>
        <w:t>3.8</w:t>
      </w:r>
      <w:r w:rsidR="00982690">
        <w:rPr>
          <w:rFonts w:ascii="ＭＳ Ｐゴシック" w:eastAsia="ＭＳ Ｐゴシック" w:hAnsi="ＭＳ Ｐゴシック" w:hint="eastAsia"/>
        </w:rPr>
        <w:t>％増</w:t>
      </w:r>
      <w:r w:rsidRPr="003F1A96">
        <w:rPr>
          <w:rFonts w:ascii="ＭＳ Ｐゴシック" w:eastAsia="ＭＳ Ｐゴシック" w:hAnsi="ＭＳ Ｐゴシック" w:hint="eastAsia"/>
        </w:rPr>
        <w:t>（規模30</w:t>
      </w:r>
      <w:r w:rsidR="00700BB2" w:rsidRPr="003F1A96">
        <w:rPr>
          <w:rFonts w:ascii="ＭＳ Ｐゴシック" w:eastAsia="ＭＳ Ｐゴシック" w:hAnsi="ＭＳ Ｐゴシック" w:hint="eastAsia"/>
        </w:rPr>
        <w:t>人</w:t>
      </w:r>
      <w:r w:rsidRPr="003F1A96">
        <w:rPr>
          <w:rFonts w:ascii="ＭＳ Ｐゴシック" w:eastAsia="ＭＳ Ｐゴシック" w:hAnsi="ＭＳ Ｐゴシック" w:hint="eastAsia"/>
        </w:rPr>
        <w:t>以上</w:t>
      </w:r>
      <w:r w:rsidR="00024F66">
        <w:rPr>
          <w:rFonts w:ascii="ＭＳ Ｐゴシック" w:eastAsia="ＭＳ Ｐゴシック" w:hAnsi="ＭＳ Ｐゴシック" w:hint="eastAsia"/>
        </w:rPr>
        <w:t>10.0</w:t>
      </w:r>
      <w:r w:rsidRPr="003F1A96">
        <w:rPr>
          <w:rFonts w:ascii="ＭＳ Ｐゴシック" w:eastAsia="ＭＳ Ｐゴシック" w:hAnsi="ＭＳ Ｐゴシック" w:hint="eastAsia"/>
        </w:rPr>
        <w:t>時間、</w:t>
      </w:r>
      <w:r w:rsidR="00CF20C3" w:rsidRPr="003F1A96">
        <w:rPr>
          <w:rFonts w:ascii="ＭＳ Ｐゴシック" w:eastAsia="ＭＳ Ｐゴシック" w:hAnsi="ＭＳ Ｐゴシック" w:hint="eastAsia"/>
        </w:rPr>
        <w:t>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="00CF20C3" w:rsidRPr="003F1A96">
        <w:rPr>
          <w:rFonts w:ascii="ＭＳ Ｐゴシック" w:eastAsia="ＭＳ Ｐゴシック" w:hAnsi="ＭＳ Ｐゴシック" w:hint="eastAsia"/>
        </w:rPr>
        <w:t>比</w:t>
      </w:r>
      <w:r w:rsidR="00024F66">
        <w:rPr>
          <w:rFonts w:ascii="ＭＳ Ｐゴシック" w:eastAsia="ＭＳ Ｐゴシック" w:hAnsi="ＭＳ Ｐゴシック" w:hint="eastAsia"/>
        </w:rPr>
        <w:t>2.0</w:t>
      </w:r>
      <w:r w:rsidR="00417074" w:rsidRPr="003F1A96">
        <w:rPr>
          <w:rFonts w:ascii="ＭＳ Ｐゴシック" w:eastAsia="ＭＳ Ｐゴシック" w:hAnsi="ＭＳ Ｐゴシック" w:hint="eastAsia"/>
        </w:rPr>
        <w:t>％</w:t>
      </w:r>
      <w:r w:rsidR="00024F66">
        <w:rPr>
          <w:rFonts w:ascii="ＭＳ Ｐゴシック" w:eastAsia="ＭＳ Ｐゴシック" w:hAnsi="ＭＳ Ｐゴシック" w:hint="eastAsia"/>
        </w:rPr>
        <w:t>減</w:t>
      </w:r>
      <w:r w:rsidR="00571A0A" w:rsidRPr="003F1A96">
        <w:rPr>
          <w:rFonts w:ascii="ＭＳ Ｐゴシック" w:eastAsia="ＭＳ Ｐゴシック" w:hAnsi="ＭＳ Ｐゴシック" w:hint="eastAsia"/>
        </w:rPr>
        <w:t>）</w:t>
      </w:r>
      <w:r w:rsidRPr="003F1A96">
        <w:rPr>
          <w:rFonts w:ascii="ＭＳ Ｐゴシック" w:eastAsia="ＭＳ Ｐゴシック" w:hAnsi="ＭＳ Ｐゴシック" w:hint="eastAsia"/>
        </w:rPr>
        <w:t>となった。</w:t>
      </w:r>
    </w:p>
    <w:p w14:paraId="1F12BF7A" w14:textId="77777777"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14:paraId="2D485B0D" w14:textId="77777777"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14:paraId="4BD9D03F" w14:textId="6CDFCC6B" w:rsidR="001F0FBD" w:rsidRPr="00303CBA" w:rsidRDefault="00024F66" w:rsidP="0098269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E4190C">
        <w:rPr>
          <w:rFonts w:ascii="ＭＳ Ｐゴシック" w:eastAsia="ＭＳ Ｐゴシック" w:hAnsi="ＭＳ Ｐゴシック" w:hint="eastAsia"/>
        </w:rPr>
        <w:t>月</w:t>
      </w:r>
      <w:r w:rsidR="001F0FBD" w:rsidRPr="00303CBA">
        <w:rPr>
          <w:rFonts w:ascii="ＭＳ Ｐゴシック" w:eastAsia="ＭＳ Ｐゴシック" w:hAnsi="ＭＳ Ｐゴシック" w:hint="eastAsia"/>
        </w:rPr>
        <w:t>の</w:t>
      </w:r>
      <w:r w:rsidR="00CD255C" w:rsidRPr="00303CBA">
        <w:rPr>
          <w:rFonts w:ascii="ＭＳ Ｐゴシック" w:eastAsia="ＭＳ Ｐゴシック" w:hAnsi="ＭＳ Ｐゴシック" w:hint="eastAsia"/>
        </w:rPr>
        <w:t>入職率は、規模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4.80</w:t>
      </w:r>
      <w:r w:rsidR="00CD255C" w:rsidRPr="00303CBA">
        <w:rPr>
          <w:rFonts w:ascii="ＭＳ Ｐゴシック" w:eastAsia="ＭＳ Ｐゴシック" w:hAnsi="ＭＳ Ｐゴシック" w:hint="eastAsia"/>
        </w:rPr>
        <w:t>％</w:t>
      </w:r>
      <w:r w:rsidR="007B77A5" w:rsidRPr="00303CBA">
        <w:rPr>
          <w:rFonts w:ascii="ＭＳ Ｐゴシック" w:eastAsia="ＭＳ Ｐゴシック" w:hAnsi="ＭＳ Ｐゴシック" w:hint="eastAsia"/>
        </w:rPr>
        <w:t>、</w:t>
      </w:r>
      <w:r w:rsidR="00CD255C" w:rsidRPr="00303CBA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0.17</w:t>
      </w:r>
      <w:r w:rsidR="0051673B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4.66</w:t>
      </w:r>
      <w:r w:rsidR="00CD255C" w:rsidRPr="00303CBA">
        <w:rPr>
          <w:rFonts w:ascii="ＭＳ Ｐゴシック" w:eastAsia="ＭＳ Ｐゴシック" w:hAnsi="ＭＳ Ｐゴシック" w:hint="eastAsia"/>
        </w:rPr>
        <w:t>％、前年同月</w:t>
      </w:r>
      <w:r w:rsidR="00AB6231" w:rsidRPr="00303CBA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0.41ポイント増</w:t>
      </w:r>
      <w:r w:rsidR="00E73CA4" w:rsidRPr="00303CBA">
        <w:rPr>
          <w:rFonts w:ascii="ＭＳ Ｐゴシック" w:eastAsia="ＭＳ Ｐゴシック" w:hAnsi="ＭＳ Ｐゴシック" w:hint="eastAsia"/>
        </w:rPr>
        <w:t>）</w:t>
      </w:r>
      <w:r w:rsidR="00CD255C" w:rsidRPr="00303CBA">
        <w:rPr>
          <w:rFonts w:ascii="ＭＳ Ｐゴシック" w:eastAsia="ＭＳ Ｐゴシック" w:hAnsi="ＭＳ Ｐゴシック" w:hint="eastAsia"/>
        </w:rPr>
        <w:t>、離職率は、規模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3.90</w:t>
      </w:r>
      <w:r w:rsidR="00E73CA4" w:rsidRPr="00303CBA">
        <w:rPr>
          <w:rFonts w:ascii="ＭＳ Ｐゴシック" w:eastAsia="ＭＳ Ｐゴシック" w:hAnsi="ＭＳ Ｐゴシック" w:hint="eastAsia"/>
        </w:rPr>
        <w:t>％、</w:t>
      </w:r>
      <w:r w:rsidR="00615FF6" w:rsidRPr="00303CBA">
        <w:rPr>
          <w:rFonts w:ascii="ＭＳ Ｐゴシック" w:eastAsia="ＭＳ Ｐゴシック" w:hAnsi="ＭＳ Ｐゴシック" w:hint="eastAsia"/>
        </w:rPr>
        <w:t>前年</w:t>
      </w:r>
      <w:r w:rsidR="00B12610" w:rsidRPr="00303CBA">
        <w:rPr>
          <w:rFonts w:ascii="ＭＳ Ｐゴシック" w:eastAsia="ＭＳ Ｐゴシック" w:hAnsi="ＭＳ Ｐゴシック" w:hint="eastAsia"/>
        </w:rPr>
        <w:t>同月差</w:t>
      </w:r>
      <w:r>
        <w:rPr>
          <w:rFonts w:ascii="ＭＳ Ｐゴシック" w:eastAsia="ＭＳ Ｐゴシック" w:hAnsi="ＭＳ Ｐゴシック" w:hint="eastAsia"/>
        </w:rPr>
        <w:t>なし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3.35</w:t>
      </w:r>
      <w:r w:rsidR="00CD255C" w:rsidRPr="00303CBA">
        <w:rPr>
          <w:rFonts w:ascii="ＭＳ Ｐゴシック" w:eastAsia="ＭＳ Ｐゴシック" w:hAnsi="ＭＳ Ｐゴシック" w:hint="eastAsia"/>
        </w:rPr>
        <w:t>％、前年同月差</w:t>
      </w:r>
      <w:r w:rsidR="00E4190C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14</w:t>
      </w:r>
      <w:r w:rsidR="006D6DE9" w:rsidRPr="00303CBA">
        <w:rPr>
          <w:rFonts w:ascii="ＭＳ Ｐゴシック" w:eastAsia="ＭＳ Ｐゴシック" w:hAnsi="ＭＳ Ｐゴシック" w:hint="eastAsia"/>
        </w:rPr>
        <w:t>ポイント</w:t>
      </w:r>
      <w:r w:rsidR="00982690">
        <w:rPr>
          <w:rFonts w:ascii="ＭＳ Ｐゴシック" w:eastAsia="ＭＳ Ｐゴシック" w:hAnsi="ＭＳ Ｐゴシック" w:hint="eastAsia"/>
        </w:rPr>
        <w:t>増</w:t>
      </w:r>
      <w:r w:rsidR="00CD255C" w:rsidRPr="00303CBA">
        <w:rPr>
          <w:rFonts w:ascii="ＭＳ Ｐゴシック" w:eastAsia="ＭＳ Ｐゴシック" w:hAnsi="ＭＳ Ｐゴシック" w:hint="eastAsia"/>
        </w:rPr>
        <w:t>）となった</w:t>
      </w:r>
      <w:r w:rsidR="00D82780" w:rsidRPr="00303CBA">
        <w:rPr>
          <w:rFonts w:ascii="ＭＳ Ｐゴシック" w:eastAsia="ＭＳ Ｐゴシック" w:hAnsi="ＭＳ Ｐゴシック" w:hint="eastAsia"/>
        </w:rPr>
        <w:t>。</w:t>
      </w:r>
    </w:p>
    <w:p w14:paraId="7E97C512" w14:textId="11AE108E" w:rsidR="00606120" w:rsidRDefault="001F0FBD" w:rsidP="0098269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03CB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303CBA">
        <w:rPr>
          <w:rFonts w:ascii="ＭＳ Ｐゴシック" w:eastAsia="ＭＳ Ｐゴシック" w:hAnsi="ＭＳ Ｐゴシック" w:hint="eastAsia"/>
        </w:rPr>
        <w:t>は</w:t>
      </w:r>
      <w:r w:rsidRPr="00303CBA">
        <w:rPr>
          <w:rFonts w:ascii="ＭＳ Ｐゴシック" w:eastAsia="ＭＳ Ｐゴシック" w:hAnsi="ＭＳ Ｐゴシック" w:hint="eastAsia"/>
        </w:rPr>
        <w:t>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Pr="00303CBA">
        <w:rPr>
          <w:rFonts w:ascii="ＭＳ Ｐゴシック" w:eastAsia="ＭＳ Ｐゴシック" w:hAnsi="ＭＳ Ｐゴシック" w:hint="eastAsia"/>
        </w:rPr>
        <w:t>人以上で</w:t>
      </w:r>
      <w:r w:rsidR="00024F66">
        <w:rPr>
          <w:rFonts w:ascii="ＭＳ Ｐゴシック" w:eastAsia="ＭＳ Ｐゴシック" w:hAnsi="ＭＳ Ｐゴシック" w:hint="eastAsia"/>
        </w:rPr>
        <w:t>26.3</w:t>
      </w:r>
      <w:r w:rsidR="003C55C1" w:rsidRPr="00303CBA">
        <w:rPr>
          <w:rFonts w:ascii="ＭＳ Ｐゴシック" w:eastAsia="ＭＳ Ｐゴシック" w:hAnsi="ＭＳ Ｐゴシック" w:hint="eastAsia"/>
        </w:rPr>
        <w:t>％、</w:t>
      </w:r>
      <w:r w:rsidR="00EF0E89" w:rsidRPr="00303CBA">
        <w:rPr>
          <w:rFonts w:ascii="ＭＳ Ｐゴシック" w:eastAsia="ＭＳ Ｐゴシック" w:hAnsi="ＭＳ Ｐゴシック" w:hint="eastAsia"/>
        </w:rPr>
        <w:t>前年同月差</w:t>
      </w:r>
      <w:r w:rsidR="00E4190C">
        <w:rPr>
          <w:rFonts w:ascii="ＭＳ Ｐゴシック" w:eastAsia="ＭＳ Ｐゴシック" w:hAnsi="ＭＳ Ｐゴシック" w:hint="eastAsia"/>
        </w:rPr>
        <w:t>0.</w:t>
      </w:r>
      <w:r w:rsidR="00024F66">
        <w:rPr>
          <w:rFonts w:ascii="ＭＳ Ｐゴシック" w:eastAsia="ＭＳ Ｐゴシック" w:hAnsi="ＭＳ Ｐゴシック" w:hint="eastAsia"/>
        </w:rPr>
        <w:t>4</w:t>
      </w:r>
      <w:r w:rsidR="00E934D1">
        <w:rPr>
          <w:rFonts w:ascii="ＭＳ Ｐゴシック" w:eastAsia="ＭＳ Ｐゴシック" w:hAnsi="ＭＳ Ｐゴシック" w:hint="eastAsia"/>
        </w:rPr>
        <w:t>ポイント</w:t>
      </w:r>
      <w:r w:rsidR="00982690">
        <w:rPr>
          <w:rFonts w:ascii="ＭＳ Ｐゴシック" w:eastAsia="ＭＳ Ｐゴシック" w:hAnsi="ＭＳ Ｐゴシック" w:hint="eastAsia"/>
        </w:rPr>
        <w:t>増</w:t>
      </w:r>
      <w:r w:rsidRPr="00303CBA">
        <w:rPr>
          <w:rFonts w:ascii="ＭＳ Ｐゴシック" w:eastAsia="ＭＳ Ｐゴシック" w:hAnsi="ＭＳ Ｐゴシック" w:hint="eastAsia"/>
        </w:rPr>
        <w:t>（規模30人以上</w:t>
      </w:r>
      <w:r w:rsidR="00E4190C">
        <w:rPr>
          <w:rFonts w:ascii="ＭＳ Ｐゴシック" w:eastAsia="ＭＳ Ｐゴシック" w:hAnsi="ＭＳ Ｐゴシック" w:hint="eastAsia"/>
        </w:rPr>
        <w:t>26.</w:t>
      </w:r>
      <w:r w:rsidR="00024F66">
        <w:rPr>
          <w:rFonts w:ascii="ＭＳ Ｐゴシック" w:eastAsia="ＭＳ Ｐゴシック" w:hAnsi="ＭＳ Ｐゴシック" w:hint="eastAsia"/>
        </w:rPr>
        <w:t>6</w:t>
      </w:r>
      <w:r w:rsidR="000752D1" w:rsidRPr="00303CBA">
        <w:rPr>
          <w:rFonts w:ascii="ＭＳ Ｐゴシック" w:eastAsia="ＭＳ Ｐゴシック" w:hAnsi="ＭＳ Ｐゴシック" w:hint="eastAsia"/>
        </w:rPr>
        <w:t>％</w:t>
      </w:r>
      <w:r w:rsidR="004C6489" w:rsidRPr="00303CBA">
        <w:rPr>
          <w:rFonts w:ascii="ＭＳ Ｐゴシック" w:eastAsia="ＭＳ Ｐゴシック" w:hAnsi="ＭＳ Ｐゴシック" w:hint="eastAsia"/>
        </w:rPr>
        <w:t>、</w:t>
      </w:r>
      <w:r w:rsidR="00902B40" w:rsidRPr="00303CBA">
        <w:rPr>
          <w:rFonts w:ascii="ＭＳ Ｐゴシック" w:eastAsia="ＭＳ Ｐゴシック" w:hAnsi="ＭＳ Ｐゴシック" w:hint="eastAsia"/>
        </w:rPr>
        <w:t>前年</w:t>
      </w:r>
      <w:r w:rsidR="00351AC8" w:rsidRPr="00303CBA">
        <w:rPr>
          <w:rFonts w:ascii="ＭＳ Ｐゴシック" w:eastAsia="ＭＳ Ｐゴシック" w:hAnsi="ＭＳ Ｐゴシック" w:hint="eastAsia"/>
        </w:rPr>
        <w:t>同</w:t>
      </w:r>
      <w:r w:rsidR="004D3ED8" w:rsidRPr="00303CBA">
        <w:rPr>
          <w:rFonts w:ascii="ＭＳ Ｐゴシック" w:eastAsia="ＭＳ Ｐゴシック" w:hAnsi="ＭＳ Ｐゴシック" w:hint="eastAsia"/>
        </w:rPr>
        <w:t>月差</w:t>
      </w:r>
      <w:r w:rsidR="00982690">
        <w:rPr>
          <w:rFonts w:ascii="ＭＳ Ｐゴシック" w:eastAsia="ＭＳ Ｐゴシック" w:hAnsi="ＭＳ Ｐゴシック" w:hint="eastAsia"/>
        </w:rPr>
        <w:t>0.</w:t>
      </w:r>
      <w:r w:rsidR="00024F66">
        <w:rPr>
          <w:rFonts w:ascii="ＭＳ Ｐゴシック" w:eastAsia="ＭＳ Ｐゴシック" w:hAnsi="ＭＳ Ｐゴシック" w:hint="eastAsia"/>
        </w:rPr>
        <w:t>6</w:t>
      </w:r>
      <w:r w:rsidR="00982690">
        <w:rPr>
          <w:rFonts w:ascii="ＭＳ Ｐゴシック" w:eastAsia="ＭＳ Ｐゴシック" w:hAnsi="ＭＳ Ｐゴシック" w:hint="eastAsia"/>
        </w:rPr>
        <w:t>ポイント増</w:t>
      </w:r>
      <w:r w:rsidR="006B6B87" w:rsidRPr="00303CBA">
        <w:rPr>
          <w:rFonts w:ascii="ＭＳ Ｐゴシック" w:eastAsia="ＭＳ Ｐゴシック" w:hAnsi="ＭＳ Ｐゴシック" w:hint="eastAsia"/>
        </w:rPr>
        <w:t>）</w:t>
      </w:r>
      <w:r w:rsidRPr="00303CBA">
        <w:rPr>
          <w:rFonts w:ascii="ＭＳ Ｐゴシック" w:eastAsia="ＭＳ Ｐゴシック" w:hAnsi="ＭＳ Ｐゴシック" w:hint="eastAsia"/>
        </w:rPr>
        <w:t>となった。</w:t>
      </w:r>
    </w:p>
    <w:p w14:paraId="5DBDE19D" w14:textId="245F0FEA" w:rsidR="00024F66" w:rsidRPr="00A04D76" w:rsidRDefault="00024F66" w:rsidP="0098269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D2D0" wp14:editId="194A8267">
                <wp:simplePos x="0" y="0"/>
                <wp:positionH relativeFrom="margin">
                  <wp:posOffset>-38100</wp:posOffset>
                </wp:positionH>
                <wp:positionV relativeFrom="paragraph">
                  <wp:posOffset>172009</wp:posOffset>
                </wp:positionV>
                <wp:extent cx="6067425" cy="19050"/>
                <wp:effectExtent l="1905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C9BB0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3.55pt" to="47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" strokecolor="black [3213]" strokeweight="3pt">
                <v:stroke linestyle="thinThin" joinstyle="miter"/>
                <w10:wrap anchorx="margin"/>
              </v:line>
            </w:pict>
          </mc:Fallback>
        </mc:AlternateContent>
      </w:r>
    </w:p>
    <w:p w14:paraId="05AE364A" w14:textId="3CEB27B5" w:rsidR="00626D5F" w:rsidRPr="00CB223B" w:rsidRDefault="001F0FBD" w:rsidP="001F5AAF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〈利用上の注意〉　　　　　　　　　　　　　　　　　　　　　　　　　　　　　　　　　　　　　　　　　　　　　　　　　　</w:t>
      </w:r>
    </w:p>
    <w:p w14:paraId="0765563B" w14:textId="5ED52013" w:rsidR="000858D7" w:rsidRPr="00CB223B" w:rsidRDefault="00844EFD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平成2</w:t>
      </w:r>
      <w:r w:rsidR="000B571E" w:rsidRPr="00CB223B">
        <w:rPr>
          <w:rFonts w:ascii="ＭＳ Ｐゴシック" w:eastAsia="ＭＳ Ｐゴシック" w:hAnsi="ＭＳ Ｐゴシック"/>
          <w:sz w:val="20"/>
          <w:szCs w:val="20"/>
        </w:rPr>
        <w:t>9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分から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、日本標準産業分類（平成</w:t>
      </w:r>
      <w:r w:rsidR="000B571E" w:rsidRPr="00CB223B"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年1</w:t>
      </w:r>
      <w:r w:rsidR="000B571E" w:rsidRPr="00CB223B">
        <w:rPr>
          <w:rFonts w:ascii="ＭＳ Ｐゴシック" w:eastAsia="ＭＳ Ｐゴシック" w:hAnsi="ＭＳ Ｐゴシック"/>
          <w:sz w:val="20"/>
          <w:szCs w:val="20"/>
        </w:rPr>
        <w:t>0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月改</w:t>
      </w:r>
      <w:r w:rsidR="00392187" w:rsidRPr="00CB223B">
        <w:rPr>
          <w:rFonts w:ascii="ＭＳ Ｐゴシック" w:eastAsia="ＭＳ Ｐゴシック" w:hAnsi="ＭＳ Ｐゴシック" w:hint="eastAsia"/>
          <w:sz w:val="20"/>
          <w:szCs w:val="20"/>
        </w:rPr>
        <w:t>定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）に基づき表章している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5A9C264" w14:textId="0EAC5612" w:rsidR="001F0FBD" w:rsidRPr="00CB223B" w:rsidRDefault="000858D7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C4A70" w:rsidRPr="00CB223B">
        <w:rPr>
          <w:rFonts w:ascii="ＭＳ Ｐゴシック" w:eastAsia="ＭＳ Ｐゴシック" w:hAnsi="ＭＳ Ｐゴシック" w:hint="eastAsia"/>
          <w:sz w:val="20"/>
          <w:szCs w:val="20"/>
        </w:rPr>
        <w:t>「前年比」は対前年同月比</w:t>
      </w:r>
      <w:r w:rsidR="00140FA1" w:rsidRPr="00CB223B">
        <w:rPr>
          <w:rFonts w:ascii="ＭＳ Ｐゴシック" w:eastAsia="ＭＳ Ｐゴシック" w:hAnsi="ＭＳ Ｐゴシック" w:hint="eastAsia"/>
          <w:sz w:val="20"/>
          <w:szCs w:val="20"/>
        </w:rPr>
        <w:t>（％）を掲載しており、</w:t>
      </w:r>
      <w:r w:rsidR="00965D59" w:rsidRPr="00CB223B">
        <w:rPr>
          <w:rFonts w:ascii="ＭＳ Ｐゴシック" w:eastAsia="ＭＳ Ｐゴシック" w:hAnsi="ＭＳ Ｐゴシック" w:hint="eastAsia"/>
          <w:sz w:val="20"/>
          <w:szCs w:val="20"/>
        </w:rPr>
        <w:t>「前年差」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140FA1" w:rsidRPr="00CB223B">
        <w:rPr>
          <w:rFonts w:ascii="ＭＳ Ｐゴシック" w:eastAsia="ＭＳ Ｐゴシック" w:hAnsi="ＭＳ Ｐゴシック" w:hint="eastAsia"/>
          <w:sz w:val="20"/>
          <w:szCs w:val="20"/>
        </w:rPr>
        <w:t>前年同月との差（ポイント）を掲載している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なお、対前年</w:t>
      </w:r>
      <w:r w:rsidR="00792FAC" w:rsidRPr="00CB223B">
        <w:rPr>
          <w:rFonts w:ascii="ＭＳ Ｐゴシック" w:eastAsia="ＭＳ Ｐゴシック" w:hAnsi="ＭＳ Ｐゴシック" w:hint="eastAsia"/>
          <w:sz w:val="20"/>
          <w:szCs w:val="20"/>
        </w:rPr>
        <w:t>同月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比は指数、対前年</w:t>
      </w:r>
      <w:r w:rsidR="00792FAC" w:rsidRPr="00CB223B">
        <w:rPr>
          <w:rFonts w:ascii="ＭＳ Ｐゴシック" w:eastAsia="ＭＳ Ｐゴシック" w:hAnsi="ＭＳ Ｐゴシック" w:hint="eastAsia"/>
          <w:sz w:val="20"/>
          <w:szCs w:val="20"/>
        </w:rPr>
        <w:t>同月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差は実数により計算している。</w:t>
      </w:r>
    </w:p>
    <w:p w14:paraId="6C934F91" w14:textId="46E942EE" w:rsidR="00622B61" w:rsidRPr="00CB223B" w:rsidRDefault="004E6590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/>
          <w:sz w:val="20"/>
          <w:szCs w:val="20"/>
        </w:rPr>
        <w:t>３</w:t>
      </w:r>
      <w:r w:rsidR="006F10F0"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10F0" w:rsidRPr="00CB223B">
        <w:rPr>
          <w:rFonts w:ascii="ＭＳ Ｐゴシック" w:eastAsia="ＭＳ Ｐゴシック" w:hAnsi="ＭＳ Ｐゴシック" w:hint="eastAsia"/>
          <w:sz w:val="20"/>
          <w:szCs w:val="20"/>
        </w:rPr>
        <w:t>調査対象事業所数が少ない産業については</w:t>
      </w:r>
      <w:r w:rsidR="00D239CB" w:rsidRPr="00CB223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F22ED" w:rsidRPr="00CB223B">
        <w:rPr>
          <w:rFonts w:ascii="ＭＳ Ｐゴシック" w:eastAsia="ＭＳ Ｐゴシック" w:hAnsi="ＭＳ Ｐゴシック" w:hint="eastAsia"/>
          <w:sz w:val="20"/>
          <w:szCs w:val="20"/>
        </w:rPr>
        <w:t>産業別に</w:t>
      </w:r>
      <w:r w:rsidR="00362EBB" w:rsidRPr="00CB223B">
        <w:rPr>
          <w:rFonts w:ascii="ＭＳ Ｐゴシック" w:eastAsia="ＭＳ Ｐゴシック" w:hAnsi="ＭＳ Ｐゴシック" w:hint="eastAsia"/>
          <w:sz w:val="20"/>
          <w:szCs w:val="20"/>
        </w:rPr>
        <w:t>表章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していないが、調査産業計にはこれらを含めて算定している</w:t>
      </w:r>
      <w:bookmarkEnd w:id="0"/>
      <w:bookmarkEnd w:id="1"/>
      <w:r w:rsidR="003C55C1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A605453" w14:textId="77777777" w:rsidR="00A53C21" w:rsidRPr="00CB223B" w:rsidRDefault="003D4ECA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/>
          <w:sz w:val="20"/>
          <w:szCs w:val="20"/>
        </w:rPr>
        <w:t>４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53C21" w:rsidRPr="00CB223B">
        <w:rPr>
          <w:rFonts w:ascii="ＭＳ Ｐゴシック" w:eastAsia="ＭＳ Ｐゴシック" w:hAnsi="ＭＳ Ｐゴシック" w:hint="eastAsia"/>
          <w:sz w:val="20"/>
          <w:szCs w:val="20"/>
        </w:rPr>
        <w:t>各産業</w:t>
      </w:r>
      <w:r w:rsidR="00D51549" w:rsidRPr="00CB223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A53C21" w:rsidRPr="00CB223B">
        <w:rPr>
          <w:rFonts w:ascii="ＭＳ Ｐゴシック" w:eastAsia="ＭＳ Ｐゴシック" w:hAnsi="ＭＳ Ｐゴシック" w:hint="eastAsia"/>
          <w:sz w:val="20"/>
          <w:szCs w:val="20"/>
        </w:rPr>
        <w:t>の調査結果は、標本規模も小さいことなどにより、全国結果に</w:t>
      </w:r>
      <w:r w:rsidR="007973A4" w:rsidRPr="00CB223B">
        <w:rPr>
          <w:rFonts w:ascii="ＭＳ Ｐゴシック" w:eastAsia="ＭＳ Ｐゴシック" w:hAnsi="ＭＳ Ｐゴシック" w:hint="eastAsia"/>
          <w:sz w:val="20"/>
          <w:szCs w:val="20"/>
        </w:rPr>
        <w:t>比べ結果精度が十分に確保できないとみられることから、結果の利用に当たっては注意を要する。</w:t>
      </w:r>
    </w:p>
    <w:p w14:paraId="0C8FEEAA" w14:textId="5FB4C5BE" w:rsidR="00CC4E4C" w:rsidRPr="00CB223B" w:rsidRDefault="00CC4E4C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/>
          <w:sz w:val="20"/>
          <w:szCs w:val="20"/>
        </w:rPr>
        <w:t>（５）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この調査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結果はあくまで速報値で</w:t>
      </w:r>
      <w:r w:rsidR="00FD003E" w:rsidRPr="00CB223B">
        <w:rPr>
          <w:rFonts w:ascii="ＭＳ Ｐゴシック" w:eastAsia="ＭＳ Ｐゴシック" w:hAnsi="ＭＳ Ｐゴシック" w:hint="eastAsia"/>
          <w:sz w:val="20"/>
          <w:szCs w:val="20"/>
        </w:rPr>
        <w:t>ある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。調査票の追加提出等により数値に</w:t>
      </w:r>
      <w:r w:rsidR="00177EDB" w:rsidRPr="00CB223B">
        <w:rPr>
          <w:rFonts w:ascii="ＭＳ Ｐゴシック" w:eastAsia="ＭＳ Ｐゴシック" w:hAnsi="ＭＳ Ｐゴシック" w:hint="eastAsia"/>
          <w:sz w:val="20"/>
          <w:szCs w:val="20"/>
        </w:rPr>
        <w:t>大きな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変動があった場合には</w:t>
      </w:r>
      <w:r w:rsidR="00CB149D" w:rsidRPr="00CB223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速報から概ね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２月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後に確報値を公表</w:t>
      </w:r>
      <w:r w:rsidR="00FD003E" w:rsidRPr="00CB223B"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70C00AE" w14:textId="78FB1942" w:rsidR="001A3171" w:rsidRPr="00CB223B" w:rsidRDefault="00A060A5" w:rsidP="001F5AAF">
      <w:pPr>
        <w:spacing w:line="280" w:lineRule="exact"/>
        <w:ind w:left="560" w:hangingChars="250" w:hanging="560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CB223B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分から各指数は令和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年平均を100とする令和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年基準とし、遡及改訂してい</w:t>
      </w:r>
      <w:r w:rsidR="001A3171" w:rsidRPr="00CB223B">
        <w:rPr>
          <w:rFonts w:ascii="ＭＳ Ｐゴシック" w:eastAsia="ＭＳ Ｐゴシック" w:hAnsi="ＭＳ Ｐゴシック" w:hint="eastAsia"/>
          <w:sz w:val="20"/>
          <w:szCs w:val="20"/>
        </w:rPr>
        <w:t>る。</w:t>
      </w:r>
    </w:p>
    <w:p w14:paraId="08C3A290" w14:textId="48881D90" w:rsidR="00900924" w:rsidRPr="00CB223B" w:rsidRDefault="001A3171" w:rsidP="001F5AAF">
      <w:pPr>
        <w:spacing w:line="280" w:lineRule="exact"/>
        <w:ind w:firstLineChars="200" w:firstLine="448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ただし、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増減率は遡及改訂しないため、改訂後の指数で計算した場合と必ずしも一致しない。</w:t>
      </w:r>
    </w:p>
    <w:p w14:paraId="3C3D49F8" w14:textId="3394F614" w:rsidR="00DE5E7C" w:rsidRDefault="00900924" w:rsidP="001F5AAF">
      <w:pPr>
        <w:spacing w:line="280" w:lineRule="exact"/>
        <w:ind w:left="224" w:hangingChars="100" w:hanging="224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CB223B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令和６年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="001F6004" w:rsidRPr="00CB223B">
        <w:rPr>
          <w:rFonts w:ascii="ＭＳ Ｐゴシック" w:eastAsia="ＭＳ Ｐゴシック" w:hAnsi="ＭＳ Ｐゴシック" w:hint="eastAsia"/>
          <w:sz w:val="20"/>
          <w:szCs w:val="20"/>
        </w:rPr>
        <w:t>公表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時に、労働者数推計を当時利用できる最新データ（令和３年経済センサス－活動調査）に基づき更新（ベンチマーク更新）し、常用雇用指数及びその前年同月比等を遡及改訂している。賃金、労働時間及びパートタイム労働者比率の令和６年の前年同月比等は、令和５年にベンチマーク更新を実施した参考値を作成し、この参考値と令和６年の値を比較することにより算出しているため、指数から算出した場合と一致しない。</w:t>
      </w:r>
      <w:r w:rsidR="00EB0606" w:rsidRPr="00CB223B">
        <w:rPr>
          <w:rFonts w:ascii="ＭＳ Ｐゴシック" w:eastAsia="ＭＳ Ｐゴシック" w:hAnsi="ＭＳ Ｐゴシック" w:hint="eastAsia"/>
          <w:sz w:val="20"/>
          <w:szCs w:val="20"/>
        </w:rPr>
        <w:t>なお、算出に使用した参考値は、青い森オープンデータカタログに掲載している。</w:t>
      </w:r>
    </w:p>
    <w:p w14:paraId="74B13168" w14:textId="4CC1624F" w:rsidR="00024F66" w:rsidRDefault="00024F66" w:rsidP="001F5AAF">
      <w:pPr>
        <w:spacing w:line="280" w:lineRule="exact"/>
        <w:ind w:left="224" w:hangingChars="100" w:hanging="224"/>
        <w:rPr>
          <w:rFonts w:ascii="ＭＳ Ｐゴシック" w:eastAsia="ＭＳ Ｐゴシック" w:hAnsi="ＭＳ Ｐゴシック"/>
          <w:sz w:val="20"/>
          <w:szCs w:val="20"/>
        </w:rPr>
      </w:pPr>
    </w:p>
    <w:p w14:paraId="0FDB0C7B" w14:textId="6857D28D" w:rsidR="00024F66" w:rsidRPr="00CB223B" w:rsidRDefault="00024F66" w:rsidP="00024F66">
      <w:pPr>
        <w:spacing w:line="280" w:lineRule="exact"/>
        <w:ind w:left="264" w:hangingChars="100" w:hanging="26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39018" wp14:editId="216BABE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67425" cy="19050"/>
                <wp:effectExtent l="19050" t="1905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DBA9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7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" strokecolor="black [3213]" strokeweight="3pt">
                <v:stroke linestyle="thinThin" joinstyle="miter"/>
                <w10:wrap anchorx="margin"/>
              </v:line>
            </w:pict>
          </mc:Fallback>
        </mc:AlternateContent>
      </w:r>
    </w:p>
    <w:p w14:paraId="4989C965" w14:textId="66C3C6CB" w:rsidR="00786D5A" w:rsidRPr="00786D5A" w:rsidRDefault="0066157C" w:rsidP="00F650F4">
      <w:pPr>
        <w:ind w:firstLineChars="100" w:firstLine="265"/>
        <w:rPr>
          <w:rFonts w:ascii="ＭＳ Ｐゴシック" w:eastAsia="ＭＳ Ｐゴシック" w:hAnsi="ＭＳ Ｐゴシック"/>
        </w:rPr>
      </w:pPr>
      <w:r w:rsidRPr="00786D5A">
        <w:rPr>
          <w:rFonts w:ascii="ＭＳ Ｐゴシック" w:eastAsia="ＭＳ Ｐゴシック" w:hAnsi="ＭＳ Ｐゴシック" w:hint="eastAsia"/>
          <w:b/>
        </w:rPr>
        <w:lastRenderedPageBreak/>
        <w:t>＜参考図表＞</w:t>
      </w:r>
      <w:r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14:paraId="2B66F8FB" w14:textId="1CBDF655" w:rsidR="000D3302" w:rsidRDefault="00180F0D" w:rsidP="007B3CF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</w:t>
      </w:r>
      <w:r w:rsidR="00821513">
        <w:rPr>
          <w:rFonts w:ascii="ＭＳ Ｐゴシック" w:eastAsia="ＭＳ Ｐゴシック" w:hAnsi="ＭＳ Ｐゴシック" w:hint="eastAsia"/>
          <w:sz w:val="21"/>
        </w:rPr>
        <w:t>６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024F66">
        <w:rPr>
          <w:rFonts w:ascii="ＭＳ Ｐゴシック" w:eastAsia="ＭＳ Ｐゴシック" w:hAnsi="ＭＳ Ｐゴシック" w:hint="eastAsia"/>
          <w:sz w:val="21"/>
        </w:rPr>
        <w:t>４</w:t>
      </w:r>
      <w:r w:rsidR="00E4190C">
        <w:rPr>
          <w:rFonts w:ascii="ＭＳ Ｐゴシック" w:eastAsia="ＭＳ Ｐゴシック" w:hAnsi="ＭＳ Ｐゴシック" w:hint="eastAsia"/>
          <w:sz w:val="21"/>
        </w:rPr>
        <w:t>月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分）</w:t>
      </w:r>
    </w:p>
    <w:p w14:paraId="286A78B2" w14:textId="6A7FB858" w:rsidR="000D3302" w:rsidRDefault="00D12CFA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D12CFA">
        <w:rPr>
          <w:noProof/>
        </w:rPr>
        <w:drawing>
          <wp:inline distT="0" distB="0" distL="0" distR="0" wp14:anchorId="5C42285E" wp14:editId="6CF95823">
            <wp:extent cx="5128310" cy="3752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48" cy="37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1165" w14:textId="0C26CBAF"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14:paraId="3299032B" w14:textId="300D4DD2" w:rsidR="00EE4944" w:rsidRPr="005350E3" w:rsidRDefault="00024F66" w:rsidP="00B8138E">
      <w:pPr>
        <w:jc w:val="center"/>
        <w:rPr>
          <w:rFonts w:ascii="ＭＳ Ｐゴシック" w:eastAsia="ＭＳ Ｐゴシック" w:hAnsi="ＭＳ Ｐゴシック"/>
          <w:sz w:val="21"/>
        </w:rPr>
      </w:pPr>
      <w:r w:rsidRPr="00024F66">
        <w:rPr>
          <w:noProof/>
        </w:rPr>
        <w:drawing>
          <wp:inline distT="0" distB="0" distL="0" distR="0" wp14:anchorId="2E42CD65" wp14:editId="506C7352">
            <wp:extent cx="4461387" cy="23050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29" cy="23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A47" w:rsidRPr="000C5A47">
        <w:rPr>
          <w:noProof/>
        </w:rPr>
        <w:drawing>
          <wp:inline distT="0" distB="0" distL="0" distR="0" wp14:anchorId="6CD4D5C4" wp14:editId="767D63EF">
            <wp:extent cx="4591050" cy="2337681"/>
            <wp:effectExtent l="0" t="0" r="0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72" cy="23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D000" w14:textId="77777777" w:rsidR="0094718A" w:rsidRDefault="0094718A">
      <w:r>
        <w:separator/>
      </w:r>
    </w:p>
  </w:endnote>
  <w:endnote w:type="continuationSeparator" w:id="0">
    <w:p w14:paraId="5A9C12D7" w14:textId="77777777"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098" w14:textId="77777777"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14:paraId="43B3EFEE" w14:textId="77777777"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F79" w14:textId="77777777"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5D4" w14:textId="77777777" w:rsidR="0094718A" w:rsidRDefault="0094718A">
      <w:r>
        <w:separator/>
      </w:r>
    </w:p>
  </w:footnote>
  <w:footnote w:type="continuationSeparator" w:id="0">
    <w:p w14:paraId="17E13C7A" w14:textId="77777777"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13F" w14:textId="77777777"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4F66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5A47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562ED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329C"/>
    <w:rsid w:val="00184CF9"/>
    <w:rsid w:val="00185651"/>
    <w:rsid w:val="00185B48"/>
    <w:rsid w:val="001918D0"/>
    <w:rsid w:val="00191D1B"/>
    <w:rsid w:val="00191E05"/>
    <w:rsid w:val="00193CD8"/>
    <w:rsid w:val="001A1FC8"/>
    <w:rsid w:val="001A3171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5AAF"/>
    <w:rsid w:val="001F6004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4E8C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2E7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E75FD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3CBA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0EB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1A96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159EF"/>
    <w:rsid w:val="00417074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0CC"/>
    <w:rsid w:val="004C585B"/>
    <w:rsid w:val="004C647A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3B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3DB3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120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06FA"/>
    <w:rsid w:val="006459C3"/>
    <w:rsid w:val="00645D26"/>
    <w:rsid w:val="00647367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1951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43D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268"/>
    <w:rsid w:val="0079139C"/>
    <w:rsid w:val="007915C2"/>
    <w:rsid w:val="00791887"/>
    <w:rsid w:val="00792110"/>
    <w:rsid w:val="00792FAC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3CF2"/>
    <w:rsid w:val="007B4AFC"/>
    <w:rsid w:val="007B58D6"/>
    <w:rsid w:val="007B7491"/>
    <w:rsid w:val="007B77A5"/>
    <w:rsid w:val="007B7931"/>
    <w:rsid w:val="007C05C5"/>
    <w:rsid w:val="007C20C2"/>
    <w:rsid w:val="007C498D"/>
    <w:rsid w:val="007C515E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1513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144B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97664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6244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07DD7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2690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B7F0E"/>
    <w:rsid w:val="009C1D3F"/>
    <w:rsid w:val="009C1F07"/>
    <w:rsid w:val="009C2865"/>
    <w:rsid w:val="009C46CF"/>
    <w:rsid w:val="009C684B"/>
    <w:rsid w:val="009D1A86"/>
    <w:rsid w:val="009D2C5A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4D76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277B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3E"/>
    <w:rsid w:val="00B33BF5"/>
    <w:rsid w:val="00B3476D"/>
    <w:rsid w:val="00B34D90"/>
    <w:rsid w:val="00B3691C"/>
    <w:rsid w:val="00B37224"/>
    <w:rsid w:val="00B37CAE"/>
    <w:rsid w:val="00B41C9B"/>
    <w:rsid w:val="00B428A6"/>
    <w:rsid w:val="00B46C5B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138E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B6B63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1048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23B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0CE7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2CFA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46B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4E52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3E7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190C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4D1"/>
    <w:rsid w:val="00E93EFF"/>
    <w:rsid w:val="00E96A98"/>
    <w:rsid w:val="00EA0F18"/>
    <w:rsid w:val="00EA3286"/>
    <w:rsid w:val="00EA35EE"/>
    <w:rsid w:val="00EA4944"/>
    <w:rsid w:val="00EA507B"/>
    <w:rsid w:val="00EA56A5"/>
    <w:rsid w:val="00EB0606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0E6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0D46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D75FF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F3FDB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8CD-38AA-406B-BDE6-A473FB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1271</Words>
  <Characters>243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11</cp:revision>
  <cp:lastPrinted>2024-06-18T01:03:00Z</cp:lastPrinted>
  <dcterms:created xsi:type="dcterms:W3CDTF">2024-04-22T23:28:00Z</dcterms:created>
  <dcterms:modified xsi:type="dcterms:W3CDTF">2024-06-25T23:34:00Z</dcterms:modified>
</cp:coreProperties>
</file>